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384" w:rsidRPr="007E5552" w:rsidRDefault="00EA5384" w:rsidP="00EA538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7E5552">
        <w:rPr>
          <w:noProof/>
          <w:color w:val="FFFFFF"/>
          <w:sz w:val="4"/>
          <w:szCs w:val="4"/>
        </w:rPr>
        <w:t>745100</w:t>
      </w:r>
    </w:p>
    <w:p w:rsidR="00EA5384" w:rsidRPr="007E5552" w:rsidRDefault="00EA5384" w:rsidP="00EA5384">
      <w:pPr>
        <w:spacing w:after="0"/>
        <w:rPr>
          <w:b/>
        </w:rPr>
      </w:pPr>
      <w:r w:rsidRPr="007E5552">
        <w:rPr>
          <w:b/>
          <w:noProof/>
        </w:rPr>
        <w:t>Selbstschluss-Ventil TEMPOSTOP</w:t>
      </w:r>
    </w:p>
    <w:p w:rsidR="00EA5384" w:rsidRPr="007E5552" w:rsidRDefault="00EA5384" w:rsidP="00EA5384">
      <w:pPr>
        <w:spacing w:after="0"/>
      </w:pPr>
    </w:p>
    <w:p w:rsidR="00EA5384" w:rsidRPr="007E5552" w:rsidRDefault="00EA5384" w:rsidP="00EA5384">
      <w:pPr>
        <w:spacing w:after="0"/>
      </w:pPr>
      <w:r w:rsidRPr="007E5552">
        <w:t xml:space="preserve">Art. </w:t>
      </w:r>
      <w:r w:rsidRPr="007E5552">
        <w:rPr>
          <w:noProof/>
        </w:rPr>
        <w:t>745100</w:t>
      </w:r>
      <w:r w:rsidRPr="007E5552">
        <w:t xml:space="preserve"> </w:t>
      </w:r>
    </w:p>
    <w:p w:rsidR="00EA5384" w:rsidRPr="007E5552" w:rsidRDefault="00EA5384" w:rsidP="00EA5384">
      <w:pPr>
        <w:spacing w:after="0"/>
      </w:pPr>
    </w:p>
    <w:p w:rsidR="00EA5384" w:rsidRPr="007E5552" w:rsidRDefault="00EA5384" w:rsidP="00EA5384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EA5384" w:rsidRPr="007E5552" w:rsidRDefault="00EA5384" w:rsidP="00EA5384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EEDDF77" wp14:editId="36A2C554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329" name="Picture 32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52">
        <w:rPr>
          <w:noProof/>
        </w:rPr>
        <w:t xml:space="preserve">Selbstschluss-Ventil für Waschtisch, Standmontage: </w:t>
      </w:r>
    </w:p>
    <w:p w:rsidR="00EA5384" w:rsidRPr="007E5552" w:rsidRDefault="00EA5384" w:rsidP="00EA5384">
      <w:pPr>
        <w:spacing w:after="0"/>
        <w:rPr>
          <w:noProof/>
        </w:rPr>
      </w:pPr>
      <w:r w:rsidRPr="007E5552">
        <w:rPr>
          <w:noProof/>
        </w:rPr>
        <w:t xml:space="preserve">Laufzeit ~7 Sek. </w:t>
      </w:r>
    </w:p>
    <w:p w:rsidR="00EA5384" w:rsidRPr="007E5552" w:rsidRDefault="00EA5384" w:rsidP="00EA5384">
      <w:pPr>
        <w:spacing w:after="0"/>
        <w:rPr>
          <w:noProof/>
        </w:rPr>
      </w:pPr>
      <w:r w:rsidRPr="007E5552">
        <w:rPr>
          <w:noProof/>
        </w:rPr>
        <w:t xml:space="preserve">Durchflussmenge voreingestellt auf 3 l/min bei 3 bar, einstellbar von 1,5 bis 6 l/min. </w:t>
      </w:r>
    </w:p>
    <w:p w:rsidR="00EA5384" w:rsidRPr="007E5552" w:rsidRDefault="00EA5384" w:rsidP="00EA5384">
      <w:pPr>
        <w:spacing w:after="0"/>
        <w:rPr>
          <w:noProof/>
        </w:rPr>
      </w:pPr>
      <w:r w:rsidRPr="007E5552">
        <w:rPr>
          <w:noProof/>
        </w:rPr>
        <w:t xml:space="preserve">Verkalkungsarmer, vandalengeschützter Strahlregler. </w:t>
      </w:r>
    </w:p>
    <w:p w:rsidR="00EA5384" w:rsidRPr="007E5552" w:rsidRDefault="00EA5384" w:rsidP="00EA5384">
      <w:pPr>
        <w:spacing w:after="0"/>
        <w:rPr>
          <w:noProof/>
        </w:rPr>
      </w:pPr>
      <w:r w:rsidRPr="007E5552">
        <w:rPr>
          <w:noProof/>
        </w:rPr>
        <w:t xml:space="preserve">Körper aus Messing massiv verchromt, Anschluss G 1/2B. </w:t>
      </w:r>
    </w:p>
    <w:p w:rsidR="00EA5384" w:rsidRPr="007E5552" w:rsidRDefault="00EA5384" w:rsidP="00EA5384">
      <w:pPr>
        <w:spacing w:after="0"/>
        <w:rPr>
          <w:noProof/>
        </w:rPr>
      </w:pPr>
      <w:r w:rsidRPr="007E5552">
        <w:rPr>
          <w:noProof/>
        </w:rPr>
        <w:t xml:space="preserve">Befestigung mit Kontermutter. </w:t>
      </w:r>
    </w:p>
    <w:p w:rsidR="00EA5384" w:rsidRPr="007E5552" w:rsidRDefault="00EA5384" w:rsidP="00EA5384">
      <w:pPr>
        <w:spacing w:after="0"/>
        <w:sectPr w:rsidR="00EA5384" w:rsidRPr="007E5552" w:rsidSect="00EA5384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5552">
        <w:rPr>
          <w:noProof/>
        </w:rPr>
        <w:t>10 Jahre Garantie.</w:t>
      </w:r>
    </w:p>
    <w:p w:rsidR="00FE40DC" w:rsidRDefault="00FE40DC" w:rsidP="00EA5384"/>
    <w:sectPr w:rsidR="00FE40DC" w:rsidSect="00EA538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1C3" w:rsidRDefault="00EA5384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84"/>
    <w:rsid w:val="00EA5384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B407C-7BCE-48DD-8B82-9BB9C483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3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EA5384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2019-09-05T08:10:00Z</dcterms:created>
  <dcterms:modified xsi:type="dcterms:W3CDTF">2019-09-05T08:10:00Z</dcterms:modified>
</cp:coreProperties>
</file>